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BB" w:rsidRDefault="00A405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44"/>
          <w:szCs w:val="44"/>
          <w:u w:val="single"/>
        </w:rPr>
      </w:pPr>
      <w:r>
        <w:rPr>
          <w:rFonts w:ascii="Arial" w:hAnsi="Arial" w:cs="Arial"/>
          <w:i/>
          <w:iCs/>
          <w:sz w:val="44"/>
          <w:szCs w:val="44"/>
          <w:u w:val="single"/>
        </w:rPr>
        <w:t xml:space="preserve">Curriculum vitae </w:t>
      </w:r>
    </w:p>
    <w:p w:rsidR="00A405BB" w:rsidRDefault="00A405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 w:rsidP="002B1AD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 xml:space="preserve"> BEN AÎSSA </w:t>
      </w:r>
    </w:p>
    <w:p w:rsidR="00A405BB" w:rsidRDefault="00A405BB" w:rsidP="002B1AD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1ADF">
        <w:rPr>
          <w:rFonts w:ascii="Arial" w:hAnsi="Arial" w:cs="Arial"/>
          <w:b/>
          <w:bCs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 : Hichem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et lieu de naissance:</w:t>
      </w:r>
      <w:r>
        <w:rPr>
          <w:rFonts w:ascii="Arial" w:hAnsi="Arial" w:cs="Arial"/>
          <w:sz w:val="20"/>
          <w:szCs w:val="20"/>
        </w:rPr>
        <w:t xml:space="preserve"> 09/04/1980, Tunis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3F7D">
        <w:rPr>
          <w:rFonts w:ascii="Arial" w:hAnsi="Arial" w:cs="Arial"/>
          <w:b/>
          <w:bCs/>
          <w:sz w:val="20"/>
          <w:szCs w:val="20"/>
        </w:rPr>
        <w:t>Nationalité:</w:t>
      </w:r>
      <w:r>
        <w:rPr>
          <w:rFonts w:ascii="Arial" w:hAnsi="Arial" w:cs="Arial"/>
          <w:sz w:val="20"/>
          <w:szCs w:val="20"/>
        </w:rPr>
        <w:t xml:space="preserve"> tunisienne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Numéro de </w:t>
      </w:r>
      <w:smartTag w:uri="urn:schemas-microsoft-com:office:smarttags" w:element="PersonName">
        <w:smartTagPr>
          <w:attr w:name="ProductID" w:val="la Carte"/>
        </w:smartTagPr>
        <w:r>
          <w:rPr>
            <w:rFonts w:ascii="Arial" w:hAnsi="Arial" w:cs="Arial"/>
            <w:b/>
            <w:bCs/>
            <w:sz w:val="20"/>
            <w:szCs w:val="20"/>
          </w:rPr>
          <w:t>la Carte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d'Identité Nationale: </w:t>
      </w:r>
      <w:r>
        <w:rPr>
          <w:rFonts w:ascii="Arial" w:hAnsi="Arial" w:cs="Arial"/>
          <w:sz w:val="20"/>
          <w:szCs w:val="20"/>
        </w:rPr>
        <w:t>05434437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Tél.: </w:t>
      </w:r>
      <w:r>
        <w:rPr>
          <w:rFonts w:ascii="Arial" w:hAnsi="Arial" w:cs="Arial"/>
          <w:sz w:val="20"/>
          <w:szCs w:val="20"/>
        </w:rPr>
        <w:t>(</w:t>
      </w:r>
      <w:r w:rsidRPr="008537AD">
        <w:rPr>
          <w:rFonts w:ascii="Arial" w:hAnsi="Arial" w:cs="Arial"/>
          <w:sz w:val="20"/>
          <w:szCs w:val="20"/>
        </w:rPr>
        <w:t>+216</w:t>
      </w:r>
      <w:r>
        <w:rPr>
          <w:rFonts w:ascii="Arial" w:hAnsi="Arial" w:cs="Arial"/>
          <w:sz w:val="20"/>
          <w:szCs w:val="20"/>
        </w:rPr>
        <w:t xml:space="preserve">) </w:t>
      </w:r>
      <w:r w:rsidRPr="008537AD">
        <w:rPr>
          <w:rFonts w:ascii="Arial" w:hAnsi="Arial" w:cs="Arial"/>
          <w:sz w:val="20"/>
          <w:szCs w:val="20"/>
        </w:rPr>
        <w:t>98</w:t>
      </w:r>
      <w:r>
        <w:rPr>
          <w:rFonts w:ascii="Arial" w:hAnsi="Arial" w:cs="Arial"/>
          <w:sz w:val="20"/>
          <w:szCs w:val="20"/>
        </w:rPr>
        <w:t xml:space="preserve"> </w:t>
      </w:r>
      <w:r w:rsidRPr="008537AD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 </w:t>
      </w:r>
      <w:r w:rsidRPr="008537AD">
        <w:rPr>
          <w:rFonts w:ascii="Arial" w:hAnsi="Arial" w:cs="Arial"/>
          <w:sz w:val="20"/>
          <w:szCs w:val="20"/>
        </w:rPr>
        <w:t>018</w:t>
      </w:r>
    </w:p>
    <w:p w:rsidR="00A405BB" w:rsidRDefault="00A405BB" w:rsidP="00C213F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A405BB" w:rsidRDefault="00A405BB" w:rsidP="00C213F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Adresse: </w:t>
      </w:r>
      <w:r>
        <w:rPr>
          <w:rFonts w:ascii="Arial" w:hAnsi="Arial" w:cs="Arial"/>
          <w:sz w:val="20"/>
          <w:szCs w:val="20"/>
        </w:rPr>
        <w:t xml:space="preserve">1, rue Ibn Badiss, Cité Imen  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Ezzahra, 2034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Tunis</w:t>
      </w:r>
    </w:p>
    <w:p w:rsidR="00A405BB" w:rsidRPr="0086668D" w:rsidRDefault="00A405BB" w:rsidP="00C213F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730376">
          <w:rPr>
            <w:rStyle w:val="Hyperlink"/>
            <w:rFonts w:ascii="Arial" w:hAnsi="Arial" w:cs="Arial"/>
            <w:sz w:val="20"/>
            <w:szCs w:val="20"/>
          </w:rPr>
          <w:t>h090480@hotmail.com</w:t>
        </w:r>
      </w:hyperlink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Etudes:      </w:t>
      </w:r>
    </w:p>
    <w:p w:rsidR="00A405BB" w:rsidRDefault="00A405BB" w:rsidP="00B50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5BB" w:rsidRDefault="00A405BB" w:rsidP="00B509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3F7D">
        <w:rPr>
          <w:rFonts w:ascii="Arial" w:hAnsi="Arial" w:cs="Arial"/>
          <w:b/>
          <w:bCs/>
          <w:sz w:val="20"/>
          <w:szCs w:val="20"/>
        </w:rPr>
        <w:t xml:space="preserve">Juillet 2007 : </w:t>
      </w:r>
      <w:r>
        <w:rPr>
          <w:rFonts w:ascii="Arial" w:hAnsi="Arial" w:cs="Arial"/>
          <w:sz w:val="20"/>
          <w:szCs w:val="20"/>
        </w:rPr>
        <w:t>suivie de cours intensifs d’Anglais à l’Institut Supérieur Des Langues Vivantes de Tunis.</w:t>
      </w:r>
    </w:p>
    <w:p w:rsidR="00A405BB" w:rsidRDefault="00A405BB" w:rsidP="008825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Juillet 2005:</w:t>
      </w:r>
      <w:r>
        <w:rPr>
          <w:rFonts w:ascii="Arial" w:hAnsi="Arial" w:cs="Arial"/>
          <w:sz w:val="20"/>
          <w:szCs w:val="20"/>
        </w:rPr>
        <w:t xml:space="preserve"> obtention de la maîtrise en langue, littérature &amp; civilisation Chinoise à l’Institut Supérieur Des Langues Vivantes de Tunis.</w:t>
      </w:r>
    </w:p>
    <w:p w:rsidR="00A405BB" w:rsidRPr="00183F7D" w:rsidRDefault="00A405BB" w:rsidP="00183F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Juin 1999:</w:t>
      </w:r>
      <w:r>
        <w:rPr>
          <w:rFonts w:ascii="Arial" w:hAnsi="Arial" w:cs="Arial"/>
          <w:sz w:val="20"/>
          <w:szCs w:val="20"/>
        </w:rPr>
        <w:t xml:space="preserve"> obtention du certificat de baccalauréat (section Lettres).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Stages &amp; pratique :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5BB" w:rsidRDefault="00A405BB" w:rsidP="00DD3FF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03 Août 2008 – 30 Avril 2011 : </w:t>
      </w:r>
      <w:r>
        <w:rPr>
          <w:rFonts w:ascii="Arial" w:hAnsi="Arial" w:cs="Arial"/>
          <w:sz w:val="20"/>
          <w:szCs w:val="20"/>
        </w:rPr>
        <w:t>Responsable du Département Chinois de l’agence de voyages TUNISIE VOYAGES à Tunis et guide traducteur avec une vingtaine de groupes de touristes Chinois.</w:t>
      </w:r>
    </w:p>
    <w:p w:rsidR="00A405BB" w:rsidRPr="003E4119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 Septembre 2007 : </w:t>
      </w:r>
      <w:r>
        <w:rPr>
          <w:rFonts w:ascii="Arial" w:hAnsi="Arial" w:cs="Arial"/>
          <w:sz w:val="20"/>
          <w:szCs w:val="20"/>
        </w:rPr>
        <w:t>obtention d’un  poste en tant que responsable du département Chinois au sein de l’agence de voyages EDEN TOURS à Hammamet.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Août 2007</w:t>
      </w:r>
      <w:r w:rsidRPr="005544AC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intervention de traduction lors de la visite d’un technicien Chinois à la société « GIPA » (Groupe POULINA) pendant une vingtaine de jours.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4152">
        <w:rPr>
          <w:rFonts w:ascii="Arial" w:hAnsi="Arial" w:cs="Arial"/>
          <w:b/>
          <w:bCs/>
          <w:sz w:val="20"/>
          <w:szCs w:val="20"/>
        </w:rPr>
        <w:t>Le 19 et le 23 Août 2007:</w:t>
      </w:r>
      <w:r>
        <w:rPr>
          <w:rFonts w:ascii="Arial" w:hAnsi="Arial" w:cs="Arial"/>
          <w:sz w:val="20"/>
          <w:szCs w:val="20"/>
        </w:rPr>
        <w:t xml:space="preserve"> intervention de traduction lors de la visite de deux techniciens Chinois à Carthage Land à Hammamet. </w:t>
      </w:r>
    </w:p>
    <w:p w:rsidR="00A405BB" w:rsidRDefault="00A405BB" w:rsidP="00A55C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40B1">
        <w:rPr>
          <w:rFonts w:ascii="Arial" w:hAnsi="Arial" w:cs="Arial"/>
          <w:b/>
          <w:bCs/>
          <w:sz w:val="20"/>
          <w:szCs w:val="20"/>
        </w:rPr>
        <w:t>Avril 2007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D321B3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intervention de traduction lors de la visite de trois techniciens Chinois à la société de la fabrication du papier hygiénique « SANTEX » à Messaâdine, Msaken pendant une semaine.</w:t>
      </w:r>
    </w:p>
    <w:p w:rsidR="00A405BB" w:rsidRDefault="00A405BB" w:rsidP="00A55C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59A1">
        <w:rPr>
          <w:rFonts w:ascii="Arial" w:hAnsi="Arial" w:cs="Arial"/>
          <w:b/>
          <w:bCs/>
          <w:sz w:val="20"/>
          <w:szCs w:val="20"/>
        </w:rPr>
        <w:t>Du 11 au 14 Décembre 2006</w:t>
      </w:r>
      <w:r>
        <w:rPr>
          <w:rFonts w:ascii="Arial" w:hAnsi="Arial" w:cs="Arial"/>
          <w:sz w:val="20"/>
          <w:szCs w:val="20"/>
        </w:rPr>
        <w:t> : 2</w:t>
      </w:r>
      <w:r w:rsidRPr="009A7E43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intervention de traduction à </w:t>
      </w:r>
      <w:smartTag w:uri="urn:schemas-microsoft-com:office:smarttags" w:element="PersonName">
        <w:smartTagPr>
          <w:attr w:name="ProductID" w:val="La Société Tunisienne"/>
        </w:smartTagPr>
        <w:r>
          <w:rPr>
            <w:rFonts w:ascii="Arial" w:hAnsi="Arial" w:cs="Arial"/>
            <w:sz w:val="20"/>
            <w:szCs w:val="20"/>
          </w:rPr>
          <w:t>La Société Tunisienne</w:t>
        </w:r>
      </w:smartTag>
      <w:r>
        <w:rPr>
          <w:rFonts w:ascii="Arial" w:hAnsi="Arial" w:cs="Arial"/>
          <w:sz w:val="20"/>
          <w:szCs w:val="20"/>
        </w:rPr>
        <w:t xml:space="preserve"> De Conditionnement.</w:t>
      </w:r>
    </w:p>
    <w:p w:rsidR="00A405BB" w:rsidRDefault="00A405BB" w:rsidP="00A55C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Du 17 au 27 Novembre 2006:</w:t>
      </w:r>
      <w:r>
        <w:rPr>
          <w:rFonts w:ascii="Arial" w:hAnsi="Arial" w:cs="Arial"/>
          <w:sz w:val="20"/>
          <w:szCs w:val="20"/>
        </w:rPr>
        <w:t xml:space="preserve"> intervention de traduction lors de la visite d'un technicien Chinois à </w:t>
      </w:r>
      <w:smartTag w:uri="urn:schemas-microsoft-com:office:smarttags" w:element="PersonName">
        <w:smartTagPr>
          <w:attr w:name="ProductID" w:val="La Société Tunisienne"/>
        </w:smartTagPr>
        <w:r>
          <w:rPr>
            <w:rFonts w:ascii="Arial" w:hAnsi="Arial" w:cs="Arial"/>
            <w:sz w:val="20"/>
            <w:szCs w:val="20"/>
          </w:rPr>
          <w:t>La Société Tunisienne</w:t>
        </w:r>
      </w:smartTag>
      <w:r>
        <w:rPr>
          <w:rFonts w:ascii="Arial" w:hAnsi="Arial" w:cs="Arial"/>
          <w:sz w:val="20"/>
          <w:szCs w:val="20"/>
        </w:rPr>
        <w:t xml:space="preserve"> de Conditionnement à Koutine, Mednine.</w:t>
      </w:r>
    </w:p>
    <w:p w:rsidR="00A405BB" w:rsidRDefault="00A405BB" w:rsidP="00A55C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Janvier 2006:</w:t>
      </w:r>
      <w:r>
        <w:rPr>
          <w:rFonts w:ascii="Arial" w:hAnsi="Arial" w:cs="Arial"/>
          <w:sz w:val="20"/>
          <w:szCs w:val="20"/>
        </w:rPr>
        <w:t xml:space="preserve"> 2ème séjour en Chine (1 mois).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Juillet 2003:</w:t>
      </w:r>
      <w:r>
        <w:rPr>
          <w:rFonts w:ascii="Arial" w:hAnsi="Arial" w:cs="Arial"/>
          <w:sz w:val="20"/>
          <w:szCs w:val="20"/>
        </w:rPr>
        <w:t xml:space="preserve"> 1er séjour en Chine (15 jours).</w:t>
      </w:r>
    </w:p>
    <w:p w:rsidR="00A405BB" w:rsidRDefault="00A405BB">
      <w:pPr>
        <w:widowControl w:val="0"/>
        <w:autoSpaceDE w:val="0"/>
        <w:autoSpaceDN w:val="0"/>
        <w:adjustRightInd w:val="0"/>
        <w:ind w:right="-1800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Langues :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 w:rsidP="00A759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Arabe : langue maternelle</w:t>
      </w:r>
    </w:p>
    <w:p w:rsidR="00A405BB" w:rsidRDefault="00A405BB" w:rsidP="00B509B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Français : parlé et écrit (bien)</w:t>
      </w:r>
    </w:p>
    <w:p w:rsidR="00A405BB" w:rsidRDefault="00A405BB" w:rsidP="00B509B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Chinois :</w:t>
      </w:r>
      <w:r w:rsidRPr="00B50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parlé et écrit (bien)</w:t>
      </w:r>
    </w:p>
    <w:p w:rsidR="00A405BB" w:rsidRDefault="00A405BB" w:rsidP="00C213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Anglais :</w:t>
      </w:r>
      <w:r w:rsidRPr="00B50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parlé (bien), écrit (bien)</w:t>
      </w:r>
    </w:p>
    <w:p w:rsidR="00A405BB" w:rsidRDefault="00A405BB" w:rsidP="004F7A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 w:rsidP="004F7A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Connaissances informatiques:     </w:t>
      </w:r>
    </w:p>
    <w:p w:rsidR="00A405BB" w:rsidRDefault="00A405BB" w:rsidP="004F7A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 w:rsidP="00A759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Système d’exploitation</w:t>
      </w:r>
    </w:p>
    <w:p w:rsidR="00A405BB" w:rsidRDefault="00A405BB" w:rsidP="00A759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Outils bureautiques</w:t>
      </w:r>
    </w:p>
    <w:p w:rsidR="00A405BB" w:rsidRDefault="00A405BB" w:rsidP="00A759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Loisirs: 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 w:rsidP="00A759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Jouer de la batterie</w:t>
      </w:r>
    </w:p>
    <w:p w:rsidR="00A405BB" w:rsidRDefault="00A405BB" w:rsidP="00A759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Lecture</w:t>
      </w:r>
    </w:p>
    <w:p w:rsidR="00A405BB" w:rsidRDefault="00A405BB" w:rsidP="00A759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Arts</w:t>
      </w:r>
    </w:p>
    <w:p w:rsidR="00A405BB" w:rsidRDefault="00A405BB" w:rsidP="008537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5BB" w:rsidRDefault="00A405BB" w:rsidP="00183F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21B3">
        <w:rPr>
          <w:rFonts w:ascii="Arial" w:hAnsi="Arial" w:cs="Arial"/>
          <w:b/>
          <w:bCs/>
          <w:sz w:val="20"/>
          <w:szCs w:val="20"/>
          <w:u w:val="single"/>
        </w:rPr>
        <w:t>Permis de conduire:</w:t>
      </w:r>
      <w:r>
        <w:rPr>
          <w:rFonts w:ascii="Arial" w:hAnsi="Arial" w:cs="Arial"/>
          <w:sz w:val="20"/>
          <w:szCs w:val="20"/>
        </w:rPr>
        <w:t xml:space="preserve"> oui</w:t>
      </w: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5BB" w:rsidRDefault="00A405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Motorisé</w:t>
      </w:r>
      <w:r w:rsidRPr="004F7AE7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oui</w:t>
      </w:r>
    </w:p>
    <w:sectPr w:rsidR="00A405BB" w:rsidSect="00A405B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36CC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9A1"/>
    <w:rsid w:val="0003571E"/>
    <w:rsid w:val="000649AC"/>
    <w:rsid w:val="00113DCB"/>
    <w:rsid w:val="00183F7D"/>
    <w:rsid w:val="00191864"/>
    <w:rsid w:val="0019212D"/>
    <w:rsid w:val="001B53CC"/>
    <w:rsid w:val="002B1ADF"/>
    <w:rsid w:val="00341252"/>
    <w:rsid w:val="003E4119"/>
    <w:rsid w:val="004F7AE7"/>
    <w:rsid w:val="00534634"/>
    <w:rsid w:val="005544AC"/>
    <w:rsid w:val="00573FED"/>
    <w:rsid w:val="005C6C3E"/>
    <w:rsid w:val="006A5CEB"/>
    <w:rsid w:val="006C0346"/>
    <w:rsid w:val="00730376"/>
    <w:rsid w:val="008009D3"/>
    <w:rsid w:val="008537AD"/>
    <w:rsid w:val="0086668D"/>
    <w:rsid w:val="008825D0"/>
    <w:rsid w:val="00902708"/>
    <w:rsid w:val="009A7E43"/>
    <w:rsid w:val="00A405BB"/>
    <w:rsid w:val="00A50DAF"/>
    <w:rsid w:val="00A55C32"/>
    <w:rsid w:val="00A759A1"/>
    <w:rsid w:val="00A82F7E"/>
    <w:rsid w:val="00B509B6"/>
    <w:rsid w:val="00B859D0"/>
    <w:rsid w:val="00B90842"/>
    <w:rsid w:val="00C213FE"/>
    <w:rsid w:val="00CC277E"/>
    <w:rsid w:val="00D0622D"/>
    <w:rsid w:val="00D321B3"/>
    <w:rsid w:val="00DD3FF1"/>
    <w:rsid w:val="00E91F4F"/>
    <w:rsid w:val="00F51CA3"/>
    <w:rsid w:val="00FA40B1"/>
    <w:rsid w:val="00FE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44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09048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337</Words>
  <Characters>1855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</dc:title>
  <dc:subject/>
  <dc:creator>.</dc:creator>
  <cp:keywords/>
  <dc:description/>
  <cp:lastModifiedBy>Marsans9</cp:lastModifiedBy>
  <cp:revision>2</cp:revision>
  <cp:lastPrinted>2011-04-11T09:09:00Z</cp:lastPrinted>
  <dcterms:created xsi:type="dcterms:W3CDTF">2011-04-11T09:17:00Z</dcterms:created>
  <dcterms:modified xsi:type="dcterms:W3CDTF">2011-04-11T09:17:00Z</dcterms:modified>
</cp:coreProperties>
</file>